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FE" w:rsidRDefault="003327FE" w:rsidP="003327FE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OBEC LIPOLTICE, LIPOLTICE 2, 533 64  LIPOLTICE, IČ 2739002</w:t>
      </w:r>
    </w:p>
    <w:p w:rsidR="003327FE" w:rsidRDefault="003327FE" w:rsidP="003327FE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3327FE" w:rsidRDefault="003327FE" w:rsidP="003327FE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3327FE" w:rsidRDefault="003327FE" w:rsidP="003327F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327FE">
        <w:rPr>
          <w:rFonts w:ascii="Century Gothic" w:hAnsi="Century Gothic" w:cs="Arial"/>
          <w:b/>
          <w:sz w:val="20"/>
          <w:szCs w:val="20"/>
        </w:rPr>
        <w:t xml:space="preserve">ROZPOČTOVÉ OPATŘENÍ  (včetně změn rozpisu rozpočtu) </w:t>
      </w:r>
      <w:r>
        <w:rPr>
          <w:rFonts w:ascii="Century Gothic" w:hAnsi="Century Gothic" w:cs="Arial"/>
          <w:b/>
          <w:sz w:val="20"/>
          <w:szCs w:val="20"/>
        </w:rPr>
        <w:t xml:space="preserve">   </w:t>
      </w:r>
      <w:r w:rsidRPr="003327FE">
        <w:rPr>
          <w:rFonts w:ascii="Century Gothic" w:hAnsi="Century Gothic" w:cs="Arial"/>
          <w:b/>
          <w:sz w:val="20"/>
          <w:szCs w:val="20"/>
        </w:rPr>
        <w:t xml:space="preserve">č. 4/2017 </w:t>
      </w:r>
    </w:p>
    <w:p w:rsidR="003327FE" w:rsidRDefault="003327FE" w:rsidP="003327F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Schváleno usnesením č. 22/2017 ze dne 16.6. 2017</w:t>
      </w:r>
    </w:p>
    <w:p w:rsidR="003327FE" w:rsidRDefault="003327FE" w:rsidP="003327F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327FE" w:rsidRPr="003327FE" w:rsidRDefault="003327FE" w:rsidP="003327F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10378" w:type="dxa"/>
        <w:tblInd w:w="-8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23"/>
        <w:gridCol w:w="6238"/>
        <w:gridCol w:w="1417"/>
      </w:tblGrid>
      <w:tr w:rsidR="003327FE" w:rsidTr="003327FE">
        <w:trPr>
          <w:trHeight w:val="327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Příjmy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27FE" w:rsidTr="003327FE">
        <w:trPr>
          <w:trHeight w:val="482"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1381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Daň z hazardních her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pol. 4122 / ORG 3113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3632-2111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Pohřebnictví - příjmy z poskytování služeb a výrobků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5 000,00</w:t>
            </w:r>
          </w:p>
        </w:tc>
      </w:tr>
      <w:tr w:rsidR="003327FE" w:rsidTr="003327FE">
        <w:trPr>
          <w:trHeight w:val="303"/>
        </w:trPr>
        <w:tc>
          <w:tcPr>
            <w:tcW w:w="2723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125 000,00</w:t>
            </w:r>
          </w:p>
        </w:tc>
      </w:tr>
      <w:tr w:rsidR="003327FE" w:rsidTr="003327FE">
        <w:trPr>
          <w:trHeight w:val="99"/>
        </w:trPr>
        <w:tc>
          <w:tcPr>
            <w:tcW w:w="2723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27FE" w:rsidTr="003327FE">
        <w:trPr>
          <w:trHeight w:val="307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3327FE" w:rsidTr="003327FE">
        <w:trPr>
          <w:trHeight w:val="482"/>
        </w:trPr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3113-5171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Základní školy - opravy a udržování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3113-5171 / ORG 3113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Základní školy - opravy a udržování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3113-5194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Základní školy - věcné dary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3613-5191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Nebytové hospodářství - zaplacené sankce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3632-5909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Pohřebnictví - ostatní neinvestiční výdaje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3632-5169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Pohřebnictví - nákup ostatních služeb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5512-5137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drobný hmotný dlouhodobý majetek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5512-5139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Požární ochrana - nákup materiálu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5519-5171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Ostatní záležitosti požární ochrany - opravy a udržování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-15 000,00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6171-5031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Činnost místní správy - povinné pojištění na soc.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zabezp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6171-5362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platby daní a poplatků SR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1 000,00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6171-6121</w:t>
            </w:r>
          </w:p>
        </w:tc>
        <w:tc>
          <w:tcPr>
            <w:tcW w:w="6238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budovy, haly, stavby</w:t>
            </w: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30 000,00</w:t>
            </w:r>
          </w:p>
        </w:tc>
      </w:tr>
      <w:tr w:rsidR="003327FE" w:rsidTr="003327FE">
        <w:trPr>
          <w:trHeight w:val="482"/>
        </w:trPr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6171-5901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Činnost místní správy - nespecifikované rezervy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77 000,00</w:t>
            </w:r>
          </w:p>
        </w:tc>
      </w:tr>
      <w:tr w:rsidR="003327FE" w:rsidTr="003327FE">
        <w:trPr>
          <w:trHeight w:val="321"/>
        </w:trPr>
        <w:tc>
          <w:tcPr>
            <w:tcW w:w="2723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327FE" w:rsidRDefault="00332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125 000,00</w:t>
            </w:r>
          </w:p>
        </w:tc>
      </w:tr>
    </w:tbl>
    <w:p w:rsidR="003327FE" w:rsidRDefault="003327FE" w:rsidP="003327F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3945C6" w:rsidRDefault="003945C6"/>
    <w:p w:rsidR="003327FE" w:rsidRDefault="003327FE" w:rsidP="003327FE">
      <w:pPr>
        <w:tabs>
          <w:tab w:val="left" w:pos="5130"/>
        </w:tabs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Vyvěšeno:   21.6. 2017</w:t>
      </w:r>
      <w:r>
        <w:rPr>
          <w:rFonts w:ascii="Century Gothic" w:hAnsi="Century Gothic" w:cs="Arial"/>
          <w:b/>
          <w:sz w:val="20"/>
          <w:szCs w:val="20"/>
        </w:rPr>
        <w:tab/>
        <w:t>Ing. Libor Černý, starosta obce</w:t>
      </w:r>
      <w:bookmarkStart w:id="0" w:name="_GoBack"/>
      <w:bookmarkEnd w:id="0"/>
    </w:p>
    <w:p w:rsidR="003327FE" w:rsidRDefault="003327FE"/>
    <w:sectPr w:rsidR="003327FE" w:rsidSect="000B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27FE"/>
    <w:rsid w:val="000B560B"/>
    <w:rsid w:val="003327FE"/>
    <w:rsid w:val="003945C6"/>
    <w:rsid w:val="0078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7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doma</cp:lastModifiedBy>
  <cp:revision>2</cp:revision>
  <dcterms:created xsi:type="dcterms:W3CDTF">2017-09-16T15:57:00Z</dcterms:created>
  <dcterms:modified xsi:type="dcterms:W3CDTF">2017-09-16T15:57:00Z</dcterms:modified>
</cp:coreProperties>
</file>